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18" w:rsidRPr="00300173" w:rsidRDefault="00212118" w:rsidP="00212118">
      <w:pPr>
        <w:jc w:val="center"/>
        <w:rPr>
          <w:b/>
        </w:rPr>
      </w:pPr>
    </w:p>
    <w:p w:rsidR="00212118" w:rsidRPr="006D403D" w:rsidRDefault="006D403D" w:rsidP="00212118">
      <w:pPr>
        <w:jc w:val="center"/>
        <w:rPr>
          <w:rFonts w:ascii="Arial" w:hAnsi="Arial" w:cs="Arial"/>
          <w:b/>
          <w:sz w:val="24"/>
          <w:szCs w:val="24"/>
        </w:rPr>
      </w:pPr>
      <w:r w:rsidRPr="006D403D">
        <w:rPr>
          <w:rFonts w:ascii="Arial" w:hAnsi="Arial" w:cs="Arial"/>
          <w:b/>
          <w:sz w:val="24"/>
          <w:szCs w:val="24"/>
        </w:rPr>
        <w:t>О</w:t>
      </w:r>
      <w:r w:rsidR="00300173">
        <w:rPr>
          <w:rFonts w:ascii="Arial" w:hAnsi="Arial" w:cs="Arial"/>
          <w:b/>
          <w:sz w:val="24"/>
          <w:szCs w:val="24"/>
        </w:rPr>
        <w:t xml:space="preserve"> </w:t>
      </w:r>
      <w:r w:rsidRPr="006D403D">
        <w:rPr>
          <w:rFonts w:ascii="Arial" w:hAnsi="Arial" w:cs="Arial"/>
          <w:b/>
          <w:sz w:val="24"/>
          <w:szCs w:val="24"/>
        </w:rPr>
        <w:t>Д</w:t>
      </w:r>
      <w:r w:rsidR="00300173">
        <w:rPr>
          <w:rFonts w:ascii="Arial" w:hAnsi="Arial" w:cs="Arial"/>
          <w:b/>
          <w:sz w:val="24"/>
          <w:szCs w:val="24"/>
        </w:rPr>
        <w:t xml:space="preserve"> </w:t>
      </w:r>
      <w:r w:rsidRPr="006D403D">
        <w:rPr>
          <w:rFonts w:ascii="Arial" w:hAnsi="Arial" w:cs="Arial"/>
          <w:b/>
          <w:sz w:val="24"/>
          <w:szCs w:val="24"/>
        </w:rPr>
        <w:t>Г</w:t>
      </w:r>
      <w:r w:rsidR="00300173">
        <w:rPr>
          <w:rFonts w:ascii="Arial" w:hAnsi="Arial" w:cs="Arial"/>
          <w:b/>
          <w:sz w:val="24"/>
          <w:szCs w:val="24"/>
        </w:rPr>
        <w:t xml:space="preserve"> </w:t>
      </w:r>
      <w:r w:rsidRPr="006D403D">
        <w:rPr>
          <w:rFonts w:ascii="Arial" w:hAnsi="Arial" w:cs="Arial"/>
          <w:b/>
          <w:sz w:val="24"/>
          <w:szCs w:val="24"/>
        </w:rPr>
        <w:t>О</w:t>
      </w:r>
      <w:r w:rsidR="00300173">
        <w:rPr>
          <w:rFonts w:ascii="Arial" w:hAnsi="Arial" w:cs="Arial"/>
          <w:b/>
          <w:sz w:val="24"/>
          <w:szCs w:val="24"/>
        </w:rPr>
        <w:t xml:space="preserve"> </w:t>
      </w:r>
      <w:r w:rsidRPr="006D403D">
        <w:rPr>
          <w:rFonts w:ascii="Arial" w:hAnsi="Arial" w:cs="Arial"/>
          <w:b/>
          <w:sz w:val="24"/>
          <w:szCs w:val="24"/>
        </w:rPr>
        <w:t>В</w:t>
      </w:r>
      <w:r w:rsidR="00300173">
        <w:rPr>
          <w:rFonts w:ascii="Arial" w:hAnsi="Arial" w:cs="Arial"/>
          <w:b/>
          <w:sz w:val="24"/>
          <w:szCs w:val="24"/>
        </w:rPr>
        <w:t xml:space="preserve"> </w:t>
      </w:r>
      <w:r w:rsidRPr="006D403D">
        <w:rPr>
          <w:rFonts w:ascii="Arial" w:hAnsi="Arial" w:cs="Arial"/>
          <w:b/>
          <w:sz w:val="24"/>
          <w:szCs w:val="24"/>
        </w:rPr>
        <w:t>О</w:t>
      </w:r>
      <w:r w:rsidR="00300173">
        <w:rPr>
          <w:rFonts w:ascii="Arial" w:hAnsi="Arial" w:cs="Arial"/>
          <w:b/>
          <w:sz w:val="24"/>
          <w:szCs w:val="24"/>
        </w:rPr>
        <w:t xml:space="preserve"> </w:t>
      </w:r>
      <w:r w:rsidRPr="006D403D">
        <w:rPr>
          <w:rFonts w:ascii="Arial" w:hAnsi="Arial" w:cs="Arial"/>
          <w:b/>
          <w:sz w:val="24"/>
          <w:szCs w:val="24"/>
        </w:rPr>
        <w:t>Р</w:t>
      </w:r>
    </w:p>
    <w:p w:rsidR="00212118" w:rsidRPr="006D403D" w:rsidRDefault="006D403D" w:rsidP="002121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403D">
        <w:rPr>
          <w:rFonts w:ascii="Arial" w:hAnsi="Arial" w:cs="Arial"/>
          <w:sz w:val="24"/>
          <w:szCs w:val="24"/>
        </w:rPr>
        <w:t>на</w:t>
      </w:r>
      <w:r w:rsidR="00300173">
        <w:rPr>
          <w:rFonts w:ascii="Arial" w:hAnsi="Arial" w:cs="Arial"/>
          <w:sz w:val="24"/>
          <w:szCs w:val="24"/>
        </w:rPr>
        <w:t xml:space="preserve"> </w:t>
      </w:r>
      <w:r w:rsidRPr="006D403D">
        <w:rPr>
          <w:rFonts w:ascii="Arial" w:hAnsi="Arial" w:cs="Arial"/>
          <w:sz w:val="24"/>
          <w:szCs w:val="24"/>
        </w:rPr>
        <w:t>пратеничко</w:t>
      </w:r>
      <w:r w:rsidR="00300173">
        <w:rPr>
          <w:rFonts w:ascii="Arial" w:hAnsi="Arial" w:cs="Arial"/>
          <w:sz w:val="24"/>
          <w:szCs w:val="24"/>
        </w:rPr>
        <w:t xml:space="preserve"> </w:t>
      </w:r>
      <w:r w:rsidRPr="006D403D">
        <w:rPr>
          <w:rFonts w:ascii="Arial" w:hAnsi="Arial" w:cs="Arial"/>
          <w:sz w:val="24"/>
          <w:szCs w:val="24"/>
        </w:rPr>
        <w:t>прашање</w:t>
      </w:r>
      <w:r w:rsidR="00300173">
        <w:rPr>
          <w:rFonts w:ascii="Arial" w:hAnsi="Arial" w:cs="Arial"/>
          <w:sz w:val="24"/>
          <w:szCs w:val="24"/>
        </w:rPr>
        <w:t xml:space="preserve"> </w:t>
      </w:r>
      <w:r w:rsidRPr="006D403D">
        <w:rPr>
          <w:rFonts w:ascii="Arial" w:hAnsi="Arial" w:cs="Arial"/>
          <w:sz w:val="24"/>
          <w:szCs w:val="24"/>
        </w:rPr>
        <w:t>од</w:t>
      </w:r>
      <w:r w:rsidR="00300173">
        <w:rPr>
          <w:rFonts w:ascii="Arial" w:hAnsi="Arial" w:cs="Arial"/>
          <w:sz w:val="24"/>
          <w:szCs w:val="24"/>
        </w:rPr>
        <w:t xml:space="preserve"> </w:t>
      </w:r>
      <w:r w:rsidRPr="006D403D">
        <w:rPr>
          <w:rFonts w:ascii="Arial" w:hAnsi="Arial" w:cs="Arial"/>
          <w:sz w:val="24"/>
          <w:szCs w:val="24"/>
        </w:rPr>
        <w:t>пратеникот</w:t>
      </w:r>
      <w:r w:rsidR="00300173">
        <w:rPr>
          <w:rFonts w:ascii="Arial" w:hAnsi="Arial" w:cs="Arial"/>
          <w:sz w:val="24"/>
          <w:szCs w:val="24"/>
        </w:rPr>
        <w:t xml:space="preserve"> </w:t>
      </w:r>
      <w:r w:rsidRPr="006D403D">
        <w:rPr>
          <w:rFonts w:ascii="Arial" w:hAnsi="Arial" w:cs="Arial"/>
          <w:sz w:val="24"/>
          <w:szCs w:val="24"/>
        </w:rPr>
        <w:t>Марјанчо</w:t>
      </w:r>
      <w:r w:rsidR="00300173">
        <w:rPr>
          <w:rFonts w:ascii="Arial" w:hAnsi="Arial" w:cs="Arial"/>
          <w:sz w:val="24"/>
          <w:szCs w:val="24"/>
        </w:rPr>
        <w:t xml:space="preserve"> </w:t>
      </w:r>
      <w:r w:rsidRPr="006D403D">
        <w:rPr>
          <w:rFonts w:ascii="Arial" w:hAnsi="Arial" w:cs="Arial"/>
          <w:sz w:val="24"/>
          <w:szCs w:val="24"/>
        </w:rPr>
        <w:t>Николов</w:t>
      </w:r>
      <w:r w:rsidR="00300173">
        <w:rPr>
          <w:rFonts w:ascii="Arial" w:hAnsi="Arial" w:cs="Arial"/>
          <w:sz w:val="24"/>
          <w:szCs w:val="24"/>
        </w:rPr>
        <w:t xml:space="preserve"> </w:t>
      </w:r>
      <w:r w:rsidRPr="006D403D">
        <w:rPr>
          <w:rFonts w:ascii="Arial" w:hAnsi="Arial" w:cs="Arial"/>
          <w:sz w:val="24"/>
          <w:szCs w:val="24"/>
        </w:rPr>
        <w:t>поставено</w:t>
      </w:r>
      <w:r w:rsidR="00300173">
        <w:rPr>
          <w:rFonts w:ascii="Arial" w:hAnsi="Arial" w:cs="Arial"/>
          <w:sz w:val="24"/>
          <w:szCs w:val="24"/>
        </w:rPr>
        <w:t xml:space="preserve"> </w:t>
      </w:r>
    </w:p>
    <w:p w:rsidR="00212118" w:rsidRPr="006D403D" w:rsidRDefault="006D403D" w:rsidP="002121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403D">
        <w:rPr>
          <w:rFonts w:ascii="Arial" w:hAnsi="Arial" w:cs="Arial"/>
          <w:sz w:val="24"/>
          <w:szCs w:val="24"/>
        </w:rPr>
        <w:t>меѓу</w:t>
      </w:r>
      <w:r w:rsidR="00300173">
        <w:rPr>
          <w:rFonts w:ascii="Arial" w:hAnsi="Arial" w:cs="Arial"/>
          <w:sz w:val="24"/>
          <w:szCs w:val="24"/>
        </w:rPr>
        <w:t xml:space="preserve"> </w:t>
      </w:r>
      <w:r w:rsidRPr="006D403D">
        <w:rPr>
          <w:rFonts w:ascii="Arial" w:hAnsi="Arial" w:cs="Arial"/>
          <w:sz w:val="24"/>
          <w:szCs w:val="24"/>
        </w:rPr>
        <w:t>две</w:t>
      </w:r>
      <w:r w:rsidR="00300173">
        <w:rPr>
          <w:rFonts w:ascii="Arial" w:hAnsi="Arial" w:cs="Arial"/>
          <w:sz w:val="24"/>
          <w:szCs w:val="24"/>
        </w:rPr>
        <w:t xml:space="preserve"> </w:t>
      </w:r>
      <w:r w:rsidRPr="006D403D">
        <w:rPr>
          <w:rFonts w:ascii="Arial" w:hAnsi="Arial" w:cs="Arial"/>
          <w:sz w:val="24"/>
          <w:szCs w:val="24"/>
        </w:rPr>
        <w:t>седници</w:t>
      </w:r>
      <w:r w:rsidR="00300173">
        <w:rPr>
          <w:rFonts w:ascii="Arial" w:hAnsi="Arial" w:cs="Arial"/>
          <w:sz w:val="24"/>
          <w:szCs w:val="24"/>
        </w:rPr>
        <w:t xml:space="preserve"> </w:t>
      </w:r>
      <w:r w:rsidRPr="006D403D">
        <w:rPr>
          <w:rFonts w:ascii="Arial" w:hAnsi="Arial" w:cs="Arial"/>
          <w:sz w:val="24"/>
          <w:szCs w:val="24"/>
        </w:rPr>
        <w:t>на</w:t>
      </w:r>
      <w:r w:rsidR="00300173">
        <w:rPr>
          <w:rFonts w:ascii="Arial" w:hAnsi="Arial" w:cs="Arial"/>
          <w:sz w:val="24"/>
          <w:szCs w:val="24"/>
        </w:rPr>
        <w:t xml:space="preserve"> </w:t>
      </w:r>
      <w:r w:rsidRPr="006D403D">
        <w:rPr>
          <w:rFonts w:ascii="Arial" w:hAnsi="Arial" w:cs="Arial"/>
          <w:sz w:val="24"/>
          <w:szCs w:val="24"/>
        </w:rPr>
        <w:t>Собранието</w:t>
      </w:r>
      <w:r w:rsidR="00300173">
        <w:rPr>
          <w:rFonts w:ascii="Arial" w:hAnsi="Arial" w:cs="Arial"/>
          <w:sz w:val="24"/>
          <w:szCs w:val="24"/>
        </w:rPr>
        <w:t xml:space="preserve"> </w:t>
      </w:r>
      <w:r w:rsidRPr="006D403D">
        <w:rPr>
          <w:rFonts w:ascii="Arial" w:hAnsi="Arial" w:cs="Arial"/>
          <w:sz w:val="24"/>
          <w:szCs w:val="24"/>
        </w:rPr>
        <w:t>на</w:t>
      </w:r>
      <w:r w:rsidR="00300173">
        <w:rPr>
          <w:rFonts w:ascii="Arial" w:hAnsi="Arial" w:cs="Arial"/>
          <w:sz w:val="24"/>
          <w:szCs w:val="24"/>
        </w:rPr>
        <w:t xml:space="preserve"> </w:t>
      </w:r>
      <w:r w:rsidRPr="006D403D">
        <w:rPr>
          <w:rFonts w:ascii="Arial" w:hAnsi="Arial" w:cs="Arial"/>
          <w:sz w:val="24"/>
          <w:szCs w:val="24"/>
        </w:rPr>
        <w:t>Република</w:t>
      </w:r>
      <w:r w:rsidR="00300173">
        <w:rPr>
          <w:rFonts w:ascii="Arial" w:hAnsi="Arial" w:cs="Arial"/>
          <w:sz w:val="24"/>
          <w:szCs w:val="24"/>
        </w:rPr>
        <w:t xml:space="preserve"> </w:t>
      </w:r>
      <w:r w:rsidRPr="006D403D">
        <w:rPr>
          <w:rFonts w:ascii="Arial" w:hAnsi="Arial" w:cs="Arial"/>
          <w:sz w:val="24"/>
          <w:szCs w:val="24"/>
        </w:rPr>
        <w:t>Македонија</w:t>
      </w:r>
      <w:r w:rsidR="00300173">
        <w:rPr>
          <w:rFonts w:ascii="Arial" w:hAnsi="Arial" w:cs="Arial"/>
          <w:sz w:val="24"/>
          <w:szCs w:val="24"/>
        </w:rPr>
        <w:t xml:space="preserve"> </w:t>
      </w:r>
    </w:p>
    <w:p w:rsidR="0089170A" w:rsidRPr="006D403D" w:rsidRDefault="006D403D" w:rsidP="00212118">
      <w:pPr>
        <w:jc w:val="center"/>
        <w:rPr>
          <w:rFonts w:ascii="Arial" w:hAnsi="Arial" w:cs="Arial"/>
          <w:sz w:val="24"/>
          <w:szCs w:val="24"/>
        </w:rPr>
      </w:pPr>
      <w:r w:rsidRPr="006D403D">
        <w:rPr>
          <w:rFonts w:ascii="Arial" w:hAnsi="Arial" w:cs="Arial"/>
          <w:sz w:val="24"/>
          <w:szCs w:val="24"/>
        </w:rPr>
        <w:t>на</w:t>
      </w:r>
      <w:r w:rsidR="00300173">
        <w:rPr>
          <w:rFonts w:ascii="Arial" w:hAnsi="Arial" w:cs="Arial"/>
          <w:sz w:val="24"/>
          <w:szCs w:val="24"/>
        </w:rPr>
        <w:t xml:space="preserve"> 3 </w:t>
      </w:r>
      <w:r w:rsidRPr="006D403D">
        <w:rPr>
          <w:rFonts w:ascii="Arial" w:hAnsi="Arial" w:cs="Arial"/>
          <w:sz w:val="24"/>
          <w:szCs w:val="24"/>
        </w:rPr>
        <w:t>февруари</w:t>
      </w:r>
      <w:r w:rsidR="00300173">
        <w:rPr>
          <w:rFonts w:ascii="Arial" w:hAnsi="Arial" w:cs="Arial"/>
          <w:sz w:val="24"/>
          <w:szCs w:val="24"/>
        </w:rPr>
        <w:t xml:space="preserve"> 2009 </w:t>
      </w:r>
      <w:r w:rsidRPr="006D403D">
        <w:rPr>
          <w:rFonts w:ascii="Arial" w:hAnsi="Arial" w:cs="Arial"/>
          <w:sz w:val="24"/>
          <w:szCs w:val="24"/>
        </w:rPr>
        <w:t>година</w:t>
      </w:r>
    </w:p>
    <w:p w:rsidR="00157BBA" w:rsidRPr="006D403D" w:rsidRDefault="00157BBA" w:rsidP="00212118">
      <w:pPr>
        <w:jc w:val="center"/>
        <w:rPr>
          <w:rFonts w:ascii="Arial" w:hAnsi="Arial" w:cs="Arial"/>
          <w:sz w:val="24"/>
          <w:szCs w:val="24"/>
        </w:rPr>
      </w:pPr>
    </w:p>
    <w:p w:rsidR="00157BBA" w:rsidRPr="006D403D" w:rsidRDefault="00157BBA" w:rsidP="00157BBA">
      <w:pPr>
        <w:shd w:val="clear" w:color="auto" w:fill="FFFFFF"/>
        <w:spacing w:before="398" w:line="379" w:lineRule="exact"/>
        <w:ind w:left="14" w:right="5" w:firstLine="720"/>
        <w:jc w:val="both"/>
        <w:rPr>
          <w:rFonts w:ascii="Arial" w:hAnsi="Arial" w:cs="Arial"/>
          <w:sz w:val="24"/>
          <w:szCs w:val="24"/>
        </w:rPr>
      </w:pPr>
      <w:r w:rsidRPr="006D403D">
        <w:rPr>
          <w:rFonts w:ascii="Arial" w:hAnsi="Arial" w:cs="Arial"/>
          <w:color w:val="000000"/>
          <w:w w:val="96"/>
          <w:sz w:val="24"/>
          <w:szCs w:val="24"/>
        </w:rPr>
        <w:t>Согласно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Законот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трансформација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Јавното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претпријатие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„Македонски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Железници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"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Ц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>.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О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. -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Скопје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(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„Службен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весник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Република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7"/>
          <w:sz w:val="24"/>
          <w:szCs w:val="24"/>
        </w:rPr>
        <w:t>Македонија</w:t>
      </w:r>
      <w:r w:rsidR="00300173">
        <w:rPr>
          <w:rFonts w:ascii="Arial" w:hAnsi="Arial" w:cs="Arial"/>
          <w:color w:val="000000"/>
          <w:w w:val="97"/>
          <w:sz w:val="24"/>
          <w:szCs w:val="24"/>
        </w:rPr>
        <w:t xml:space="preserve">" </w:t>
      </w:r>
      <w:r w:rsidRPr="006D403D">
        <w:rPr>
          <w:rFonts w:ascii="Arial" w:hAnsi="Arial" w:cs="Arial"/>
          <w:color w:val="000000"/>
          <w:w w:val="97"/>
          <w:sz w:val="24"/>
          <w:szCs w:val="24"/>
        </w:rPr>
        <w:t>број</w:t>
      </w:r>
      <w:r w:rsidR="00300173">
        <w:rPr>
          <w:rFonts w:ascii="Arial" w:hAnsi="Arial" w:cs="Arial"/>
          <w:color w:val="000000"/>
          <w:w w:val="97"/>
          <w:sz w:val="24"/>
          <w:szCs w:val="24"/>
        </w:rPr>
        <w:t xml:space="preserve"> 29 </w:t>
      </w:r>
      <w:r w:rsidRPr="006D403D">
        <w:rPr>
          <w:rFonts w:ascii="Arial" w:hAnsi="Arial" w:cs="Arial"/>
          <w:color w:val="000000"/>
          <w:w w:val="97"/>
          <w:sz w:val="24"/>
          <w:szCs w:val="24"/>
        </w:rPr>
        <w:t>од</w:t>
      </w:r>
      <w:r w:rsidR="00300173">
        <w:rPr>
          <w:rFonts w:ascii="Arial" w:hAnsi="Arial" w:cs="Arial"/>
          <w:color w:val="000000"/>
          <w:w w:val="97"/>
          <w:sz w:val="24"/>
          <w:szCs w:val="24"/>
        </w:rPr>
        <w:t xml:space="preserve"> 04.05.2005 </w:t>
      </w:r>
      <w:r w:rsidRPr="006D403D">
        <w:rPr>
          <w:rFonts w:ascii="Arial" w:hAnsi="Arial" w:cs="Arial"/>
          <w:color w:val="000000"/>
          <w:w w:val="97"/>
          <w:sz w:val="24"/>
          <w:szCs w:val="24"/>
        </w:rPr>
        <w:t>година</w:t>
      </w:r>
      <w:r w:rsidR="00300173">
        <w:rPr>
          <w:rFonts w:ascii="Arial" w:hAnsi="Arial" w:cs="Arial"/>
          <w:color w:val="000000"/>
          <w:w w:val="97"/>
          <w:sz w:val="24"/>
          <w:szCs w:val="24"/>
        </w:rPr>
        <w:t xml:space="preserve">), </w:t>
      </w:r>
      <w:r w:rsidRPr="006D403D">
        <w:rPr>
          <w:rFonts w:ascii="Arial" w:hAnsi="Arial" w:cs="Arial"/>
          <w:color w:val="000000"/>
          <w:w w:val="97"/>
          <w:sz w:val="24"/>
          <w:szCs w:val="24"/>
        </w:rPr>
        <w:t>основачкиот</w:t>
      </w:r>
      <w:r w:rsidR="00300173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7"/>
          <w:sz w:val="24"/>
          <w:szCs w:val="24"/>
        </w:rPr>
        <w:t>влог</w:t>
      </w:r>
      <w:r w:rsidR="00300173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7"/>
          <w:sz w:val="24"/>
          <w:szCs w:val="24"/>
        </w:rPr>
        <w:t>и</w:t>
      </w:r>
      <w:r w:rsidR="00300173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7"/>
          <w:sz w:val="24"/>
          <w:szCs w:val="24"/>
        </w:rPr>
        <w:t>уделите</w:t>
      </w:r>
      <w:r w:rsidR="00300173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7"/>
          <w:sz w:val="24"/>
          <w:szCs w:val="24"/>
        </w:rPr>
        <w:t>на</w:t>
      </w:r>
      <w:r w:rsidR="00300173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Друштвото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фабрика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шински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возила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„Колска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" -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Велес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ДООЕЛ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-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Велес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ги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4"/>
          <w:sz w:val="24"/>
          <w:szCs w:val="24"/>
        </w:rPr>
        <w:t>презема</w:t>
      </w:r>
      <w:r w:rsidR="00300173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4"/>
          <w:sz w:val="24"/>
          <w:szCs w:val="24"/>
        </w:rPr>
        <w:t>Владата</w:t>
      </w:r>
      <w:r w:rsidR="00300173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300173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4"/>
          <w:sz w:val="24"/>
          <w:szCs w:val="24"/>
        </w:rPr>
        <w:t>Република</w:t>
      </w:r>
      <w:r w:rsidR="00300173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4"/>
          <w:sz w:val="24"/>
          <w:szCs w:val="24"/>
        </w:rPr>
        <w:t>Македонија</w:t>
      </w:r>
      <w:r w:rsidR="00300173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4"/>
          <w:sz w:val="24"/>
          <w:szCs w:val="24"/>
        </w:rPr>
        <w:t>како</w:t>
      </w:r>
      <w:r w:rsidR="00300173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4"/>
          <w:sz w:val="24"/>
          <w:szCs w:val="24"/>
        </w:rPr>
        <w:t>државен</w:t>
      </w:r>
      <w:r w:rsidR="00300173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4"/>
          <w:sz w:val="24"/>
          <w:szCs w:val="24"/>
        </w:rPr>
        <w:t>капитал</w:t>
      </w:r>
      <w:r w:rsidR="00300173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4"/>
          <w:sz w:val="24"/>
          <w:szCs w:val="24"/>
        </w:rPr>
        <w:t>и</w:t>
      </w:r>
      <w:r w:rsidR="00300173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4"/>
          <w:sz w:val="24"/>
          <w:szCs w:val="24"/>
        </w:rPr>
        <w:t>ќе</w:t>
      </w:r>
      <w:r w:rsidR="00300173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4"/>
          <w:sz w:val="24"/>
          <w:szCs w:val="24"/>
        </w:rPr>
        <w:t>изврши</w:t>
      </w:r>
      <w:r w:rsidR="00300173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приватизација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ова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Друштво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согласно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Законот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продажба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државен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spacing w:val="-2"/>
          <w:w w:val="98"/>
          <w:sz w:val="24"/>
          <w:szCs w:val="24"/>
        </w:rPr>
        <w:t>капитал</w:t>
      </w:r>
      <w:r w:rsidR="00300173">
        <w:rPr>
          <w:rFonts w:ascii="Arial" w:hAnsi="Arial" w:cs="Arial"/>
          <w:color w:val="000000"/>
          <w:spacing w:val="-2"/>
          <w:w w:val="98"/>
          <w:sz w:val="24"/>
          <w:szCs w:val="24"/>
        </w:rPr>
        <w:t>.</w:t>
      </w:r>
    </w:p>
    <w:p w:rsidR="00157BBA" w:rsidRPr="006D403D" w:rsidRDefault="00157BBA" w:rsidP="00157BBA">
      <w:pPr>
        <w:shd w:val="clear" w:color="auto" w:fill="FFFFFF"/>
        <w:spacing w:line="379" w:lineRule="exact"/>
        <w:ind w:left="14" w:right="5" w:firstLine="710"/>
        <w:jc w:val="both"/>
        <w:rPr>
          <w:rFonts w:ascii="Arial" w:hAnsi="Arial" w:cs="Arial"/>
          <w:sz w:val="24"/>
          <w:szCs w:val="24"/>
        </w:rPr>
      </w:pPr>
      <w:r w:rsidRPr="006D403D">
        <w:rPr>
          <w:rFonts w:ascii="Arial" w:hAnsi="Arial" w:cs="Arial"/>
          <w:color w:val="000000"/>
          <w:w w:val="98"/>
          <w:sz w:val="24"/>
          <w:szCs w:val="24"/>
        </w:rPr>
        <w:t>Друштвото</w:t>
      </w:r>
      <w:r w:rsidR="00300173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8"/>
          <w:sz w:val="24"/>
          <w:szCs w:val="24"/>
        </w:rPr>
        <w:t>е</w:t>
      </w:r>
      <w:r w:rsidR="00300173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8"/>
          <w:sz w:val="24"/>
          <w:szCs w:val="24"/>
        </w:rPr>
        <w:t>основано</w:t>
      </w:r>
      <w:r w:rsidR="00300173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8"/>
          <w:sz w:val="24"/>
          <w:szCs w:val="24"/>
        </w:rPr>
        <w:t>на</w:t>
      </w:r>
      <w:r w:rsidR="00300173">
        <w:rPr>
          <w:rFonts w:ascii="Arial" w:hAnsi="Arial" w:cs="Arial"/>
          <w:color w:val="000000"/>
          <w:w w:val="98"/>
          <w:sz w:val="24"/>
          <w:szCs w:val="24"/>
        </w:rPr>
        <w:t xml:space="preserve"> 07.02.2001 </w:t>
      </w:r>
      <w:r w:rsidRPr="006D403D">
        <w:rPr>
          <w:rFonts w:ascii="Arial" w:hAnsi="Arial" w:cs="Arial"/>
          <w:color w:val="000000"/>
          <w:w w:val="98"/>
          <w:sz w:val="24"/>
          <w:szCs w:val="24"/>
        </w:rPr>
        <w:t>година</w:t>
      </w:r>
      <w:r w:rsidR="00300173">
        <w:rPr>
          <w:rFonts w:ascii="Arial" w:hAnsi="Arial" w:cs="Arial"/>
          <w:color w:val="000000"/>
          <w:w w:val="98"/>
          <w:sz w:val="24"/>
          <w:szCs w:val="24"/>
        </w:rPr>
        <w:t xml:space="preserve">, </w:t>
      </w:r>
      <w:r w:rsidRPr="006D403D">
        <w:rPr>
          <w:rFonts w:ascii="Arial" w:hAnsi="Arial" w:cs="Arial"/>
          <w:color w:val="000000"/>
          <w:w w:val="98"/>
          <w:sz w:val="24"/>
          <w:szCs w:val="24"/>
        </w:rPr>
        <w:t>сопственост</w:t>
      </w:r>
      <w:r w:rsidR="00300173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8"/>
          <w:sz w:val="24"/>
          <w:szCs w:val="24"/>
        </w:rPr>
        <w:t>на</w:t>
      </w:r>
      <w:r w:rsidR="00300173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8"/>
          <w:sz w:val="24"/>
          <w:szCs w:val="24"/>
        </w:rPr>
        <w:t>Владата</w:t>
      </w:r>
      <w:r w:rsidR="00300173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8"/>
          <w:sz w:val="24"/>
          <w:szCs w:val="24"/>
        </w:rPr>
        <w:t>на</w:t>
      </w:r>
      <w:r w:rsidR="00300173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Република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Македонија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.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Основна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дејност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Друштвото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е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производство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железнички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трамвајски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локомотиви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возен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парк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како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вршење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поправка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редовна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ревизија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патнички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товарни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вагони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како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нивна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реконструкција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>.</w:t>
      </w:r>
    </w:p>
    <w:p w:rsidR="00157BBA" w:rsidRPr="006D403D" w:rsidRDefault="00157BBA" w:rsidP="00157BBA">
      <w:pPr>
        <w:shd w:val="clear" w:color="auto" w:fill="FFFFFF"/>
        <w:spacing w:line="379" w:lineRule="exact"/>
        <w:ind w:firstLine="739"/>
        <w:jc w:val="both"/>
        <w:rPr>
          <w:rFonts w:ascii="Arial" w:hAnsi="Arial" w:cs="Arial"/>
          <w:sz w:val="24"/>
          <w:szCs w:val="24"/>
        </w:rPr>
      </w:pPr>
      <w:r w:rsidRPr="006D403D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изминатите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две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години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, 2007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2008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година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Друштвото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ги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има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извршено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следните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работи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потребите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Македонски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железници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Транспорт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8"/>
          <w:sz w:val="24"/>
          <w:szCs w:val="24"/>
        </w:rPr>
        <w:t>АД</w:t>
      </w:r>
      <w:r w:rsidR="00300173">
        <w:rPr>
          <w:rFonts w:ascii="Arial" w:hAnsi="Arial" w:cs="Arial"/>
          <w:color w:val="000000"/>
          <w:w w:val="98"/>
          <w:sz w:val="24"/>
          <w:szCs w:val="24"/>
        </w:rPr>
        <w:t xml:space="preserve"> - </w:t>
      </w:r>
      <w:r w:rsidRPr="006D403D">
        <w:rPr>
          <w:rFonts w:ascii="Arial" w:hAnsi="Arial" w:cs="Arial"/>
          <w:color w:val="000000"/>
          <w:w w:val="98"/>
          <w:sz w:val="24"/>
          <w:szCs w:val="24"/>
        </w:rPr>
        <w:t>Скопје</w:t>
      </w:r>
      <w:r w:rsidR="00300173">
        <w:rPr>
          <w:rFonts w:ascii="Arial" w:hAnsi="Arial" w:cs="Arial"/>
          <w:color w:val="000000"/>
          <w:w w:val="98"/>
          <w:sz w:val="24"/>
          <w:szCs w:val="24"/>
        </w:rPr>
        <w:t>:</w:t>
      </w:r>
    </w:p>
    <w:p w:rsidR="00157BBA" w:rsidRPr="006D403D" w:rsidRDefault="00157BBA" w:rsidP="00157BBA">
      <w:pPr>
        <w:shd w:val="clear" w:color="auto" w:fill="FFFFFF"/>
        <w:spacing w:line="379" w:lineRule="exact"/>
        <w:ind w:left="1166" w:right="3360"/>
        <w:rPr>
          <w:rFonts w:ascii="Arial" w:hAnsi="Arial" w:cs="Arial"/>
          <w:color w:val="000000"/>
          <w:w w:val="95"/>
          <w:sz w:val="24"/>
          <w:szCs w:val="24"/>
        </w:rPr>
      </w:pPr>
      <w:r w:rsidRPr="006D403D">
        <w:rPr>
          <w:rFonts w:ascii="Arial" w:hAnsi="Arial" w:cs="Arial"/>
          <w:color w:val="000000"/>
          <w:w w:val="95"/>
          <w:sz w:val="24"/>
          <w:szCs w:val="24"/>
        </w:rPr>
        <w:t>Ревизија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300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товарни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вагони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</w:p>
    <w:p w:rsidR="00157BBA" w:rsidRPr="006D403D" w:rsidRDefault="00300173" w:rsidP="00157BBA">
      <w:pPr>
        <w:shd w:val="clear" w:color="auto" w:fill="FFFFFF"/>
        <w:spacing w:line="379" w:lineRule="exact"/>
        <w:ind w:left="1166" w:right="3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5"/>
          <w:sz w:val="24"/>
          <w:szCs w:val="24"/>
        </w:rPr>
        <w:t xml:space="preserve">6 </w:t>
      </w:r>
      <w:r w:rsidR="00157BBA" w:rsidRPr="006D403D">
        <w:rPr>
          <w:rFonts w:ascii="Arial" w:hAnsi="Arial" w:cs="Arial"/>
          <w:color w:val="000000"/>
          <w:w w:val="95"/>
          <w:sz w:val="24"/>
          <w:szCs w:val="24"/>
        </w:rPr>
        <w:t>патнички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157BBA" w:rsidRPr="006D403D">
        <w:rPr>
          <w:rFonts w:ascii="Arial" w:hAnsi="Arial" w:cs="Arial"/>
          <w:color w:val="000000"/>
          <w:w w:val="95"/>
          <w:sz w:val="24"/>
          <w:szCs w:val="24"/>
        </w:rPr>
        <w:t>вагони</w:t>
      </w:r>
    </w:p>
    <w:p w:rsidR="00157BBA" w:rsidRPr="006D403D" w:rsidRDefault="00157BBA" w:rsidP="00157BBA">
      <w:pPr>
        <w:shd w:val="clear" w:color="auto" w:fill="FFFFFF"/>
        <w:spacing w:before="5" w:line="379" w:lineRule="exact"/>
        <w:ind w:left="24" w:right="19" w:firstLine="725"/>
        <w:jc w:val="both"/>
        <w:rPr>
          <w:rFonts w:ascii="Arial" w:hAnsi="Arial" w:cs="Arial"/>
          <w:sz w:val="24"/>
          <w:szCs w:val="24"/>
        </w:rPr>
      </w:pPr>
      <w:r w:rsidRPr="006D403D">
        <w:rPr>
          <w:rFonts w:ascii="Arial" w:hAnsi="Arial" w:cs="Arial"/>
          <w:color w:val="000000"/>
          <w:w w:val="95"/>
          <w:sz w:val="24"/>
          <w:szCs w:val="24"/>
        </w:rPr>
        <w:t>Вкупната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вредност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реализација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извршената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работа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изнесува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300173">
        <w:rPr>
          <w:rFonts w:ascii="Arial" w:hAnsi="Arial" w:cs="Arial"/>
          <w:color w:val="000000"/>
          <w:spacing w:val="10"/>
          <w:w w:val="97"/>
          <w:sz w:val="24"/>
          <w:szCs w:val="24"/>
        </w:rPr>
        <w:t>124.318.834,00</w:t>
      </w:r>
      <w:r w:rsidR="00300173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spacing w:val="-2"/>
          <w:w w:val="97"/>
          <w:sz w:val="24"/>
          <w:szCs w:val="24"/>
        </w:rPr>
        <w:t>денари</w:t>
      </w:r>
      <w:r w:rsidR="00300173">
        <w:rPr>
          <w:rFonts w:ascii="Arial" w:hAnsi="Arial" w:cs="Arial"/>
          <w:color w:val="000000"/>
          <w:spacing w:val="-2"/>
          <w:w w:val="97"/>
          <w:sz w:val="24"/>
          <w:szCs w:val="24"/>
        </w:rPr>
        <w:t>.</w:t>
      </w:r>
    </w:p>
    <w:p w:rsidR="00157BBA" w:rsidRPr="006D403D" w:rsidRDefault="00157BBA" w:rsidP="00157BBA">
      <w:pPr>
        <w:shd w:val="clear" w:color="auto" w:fill="FFFFFF"/>
        <w:spacing w:before="10" w:line="379" w:lineRule="exact"/>
        <w:ind w:left="5" w:right="19" w:firstLine="734"/>
        <w:jc w:val="both"/>
        <w:rPr>
          <w:rFonts w:ascii="Arial" w:hAnsi="Arial" w:cs="Arial"/>
          <w:sz w:val="24"/>
          <w:szCs w:val="24"/>
        </w:rPr>
      </w:pPr>
      <w:r w:rsidRPr="006D403D">
        <w:rPr>
          <w:rFonts w:ascii="Arial" w:hAnsi="Arial" w:cs="Arial"/>
          <w:color w:val="000000"/>
          <w:w w:val="95"/>
          <w:sz w:val="24"/>
          <w:szCs w:val="24"/>
        </w:rPr>
        <w:t>Во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текот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2007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2008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години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Друштвото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исплати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25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заостанати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плати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од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минатите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години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заклучно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со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2006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година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а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2007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2008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година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платите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сите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придонеси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кон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државата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кон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добавувачите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се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плаќаат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редовно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>.</w:t>
      </w:r>
    </w:p>
    <w:p w:rsidR="00157BBA" w:rsidRPr="006D403D" w:rsidRDefault="00157BBA" w:rsidP="00157BBA">
      <w:pPr>
        <w:shd w:val="clear" w:color="auto" w:fill="FFFFFF"/>
        <w:spacing w:line="379" w:lineRule="exact"/>
        <w:ind w:left="5" w:right="19" w:firstLine="734"/>
        <w:jc w:val="both"/>
        <w:rPr>
          <w:rFonts w:ascii="Arial" w:hAnsi="Arial" w:cs="Arial"/>
          <w:color w:val="000000"/>
          <w:w w:val="97"/>
          <w:sz w:val="24"/>
          <w:szCs w:val="24"/>
        </w:rPr>
      </w:pPr>
      <w:r w:rsidRPr="006D403D">
        <w:rPr>
          <w:rFonts w:ascii="Arial" w:hAnsi="Arial" w:cs="Arial"/>
          <w:color w:val="000000"/>
          <w:w w:val="95"/>
          <w:sz w:val="24"/>
          <w:szCs w:val="24"/>
        </w:rPr>
        <w:t>Исто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така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стариот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долг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кон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ЕВН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Македонија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АД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периодот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до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2006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година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целосно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е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исплатен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како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долгот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кон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Јавното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претпријатие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5"/>
          <w:sz w:val="24"/>
          <w:szCs w:val="24"/>
        </w:rPr>
        <w:t>водовод</w:t>
      </w:r>
      <w:r w:rsidR="00300173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7"/>
          <w:sz w:val="24"/>
          <w:szCs w:val="24"/>
        </w:rPr>
        <w:t>и</w:t>
      </w:r>
      <w:r w:rsidR="00300173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7"/>
          <w:sz w:val="24"/>
          <w:szCs w:val="24"/>
        </w:rPr>
        <w:t>Канализација</w:t>
      </w:r>
      <w:r w:rsidR="00300173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7"/>
          <w:sz w:val="24"/>
          <w:szCs w:val="24"/>
        </w:rPr>
        <w:t>„Дервен</w:t>
      </w:r>
      <w:r w:rsidR="00300173">
        <w:rPr>
          <w:rFonts w:ascii="Arial" w:hAnsi="Arial" w:cs="Arial"/>
          <w:color w:val="000000"/>
          <w:w w:val="97"/>
          <w:sz w:val="24"/>
          <w:szCs w:val="24"/>
        </w:rPr>
        <w:t xml:space="preserve">" - </w:t>
      </w:r>
      <w:r w:rsidRPr="006D403D">
        <w:rPr>
          <w:rFonts w:ascii="Arial" w:hAnsi="Arial" w:cs="Arial"/>
          <w:color w:val="000000"/>
          <w:w w:val="97"/>
          <w:sz w:val="24"/>
          <w:szCs w:val="24"/>
        </w:rPr>
        <w:t>Велес</w:t>
      </w:r>
      <w:r w:rsidR="00300173">
        <w:rPr>
          <w:rFonts w:ascii="Arial" w:hAnsi="Arial" w:cs="Arial"/>
          <w:color w:val="000000"/>
          <w:w w:val="97"/>
          <w:sz w:val="24"/>
          <w:szCs w:val="24"/>
        </w:rPr>
        <w:t>.</w:t>
      </w:r>
    </w:p>
    <w:p w:rsidR="00157BBA" w:rsidRPr="006D403D" w:rsidRDefault="00157BBA" w:rsidP="00157BBA">
      <w:pPr>
        <w:shd w:val="clear" w:color="auto" w:fill="FFFFFF"/>
        <w:spacing w:line="379" w:lineRule="exact"/>
        <w:ind w:firstLine="730"/>
        <w:jc w:val="both"/>
        <w:rPr>
          <w:rFonts w:ascii="Arial" w:hAnsi="Arial" w:cs="Arial"/>
          <w:sz w:val="24"/>
          <w:szCs w:val="24"/>
        </w:rPr>
      </w:pPr>
      <w:r w:rsidRPr="006D403D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тек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е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склучување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договори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работа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со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Македонски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железници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Транспорт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АД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-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Скопје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2009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година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.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2009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година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Друштвото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планира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да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lastRenderedPageBreak/>
        <w:t>реконструира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30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патнички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вагони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еден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дизел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моторен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воз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200 - 250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товарни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вагони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6D403D">
        <w:rPr>
          <w:rFonts w:ascii="Arial" w:hAnsi="Arial" w:cs="Arial"/>
          <w:color w:val="000000"/>
          <w:w w:val="96"/>
          <w:sz w:val="24"/>
          <w:szCs w:val="24"/>
        </w:rPr>
        <w:t>ревизија</w:t>
      </w:r>
      <w:r w:rsidR="00300173">
        <w:rPr>
          <w:rFonts w:ascii="Arial" w:hAnsi="Arial" w:cs="Arial"/>
          <w:color w:val="000000"/>
          <w:w w:val="96"/>
          <w:sz w:val="24"/>
          <w:szCs w:val="24"/>
        </w:rPr>
        <w:t>.</w:t>
      </w:r>
    </w:p>
    <w:p w:rsidR="00157BBA" w:rsidRPr="006D403D" w:rsidRDefault="00157BBA" w:rsidP="00157BBA">
      <w:pPr>
        <w:shd w:val="clear" w:color="auto" w:fill="FFFFFF"/>
        <w:spacing w:line="379" w:lineRule="exact"/>
        <w:ind w:left="5" w:right="19" w:firstLine="734"/>
        <w:jc w:val="both"/>
        <w:rPr>
          <w:rFonts w:ascii="Arial" w:hAnsi="Arial" w:cs="Arial"/>
          <w:sz w:val="24"/>
          <w:szCs w:val="24"/>
        </w:rPr>
      </w:pPr>
    </w:p>
    <w:p w:rsidR="00157BBA" w:rsidRPr="006D403D" w:rsidRDefault="00157BBA" w:rsidP="00157BBA">
      <w:pPr>
        <w:jc w:val="both"/>
        <w:rPr>
          <w:rFonts w:ascii="Arial" w:hAnsi="Arial" w:cs="Arial"/>
          <w:sz w:val="24"/>
          <w:szCs w:val="24"/>
        </w:rPr>
      </w:pPr>
    </w:p>
    <w:sectPr w:rsidR="00157BBA" w:rsidRPr="006D403D" w:rsidSect="00891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2118"/>
    <w:rsid w:val="00157BBA"/>
    <w:rsid w:val="00212118"/>
    <w:rsid w:val="002B1DF7"/>
    <w:rsid w:val="00300173"/>
    <w:rsid w:val="006C3DA4"/>
    <w:rsid w:val="006D403D"/>
    <w:rsid w:val="0089170A"/>
    <w:rsid w:val="0093101F"/>
    <w:rsid w:val="00D3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5</cp:revision>
  <dcterms:created xsi:type="dcterms:W3CDTF">2009-02-16T09:22:00Z</dcterms:created>
  <dcterms:modified xsi:type="dcterms:W3CDTF">2009-07-08T08:19:00Z</dcterms:modified>
</cp:coreProperties>
</file>